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8EAFF2C" w14:textId="13384B8C" w:rsidR="00F324CC" w:rsidRPr="00DA488B" w:rsidRDefault="004503F0" w:rsidP="00DA488B">
      <w:pPr>
        <w:jc w:val="center"/>
        <w:rPr>
          <w:rFonts w:ascii="Broadway" w:hAnsi="Broadway"/>
          <w:sz w:val="96"/>
          <w:szCs w:val="96"/>
          <w:u w:val="single"/>
        </w:rPr>
      </w:pPr>
      <w:r w:rsidRPr="00DA488B">
        <w:rPr>
          <w:rFonts w:ascii="Broadway" w:hAnsi="Broadway"/>
          <w:sz w:val="96"/>
          <w:szCs w:val="96"/>
          <w:u w:val="single"/>
        </w:rPr>
        <w:t>Early Spay/Neuter</w:t>
      </w:r>
    </w:p>
    <w:p w14:paraId="71B6EB16" w14:textId="4CDF50DC" w:rsidR="00DA488B" w:rsidRDefault="00DA488B" w:rsidP="00DA488B">
      <w:pPr>
        <w:jc w:val="center"/>
        <w:rPr>
          <w:rFonts w:ascii="Broadway" w:hAnsi="Broadway"/>
          <w:sz w:val="72"/>
          <w:szCs w:val="72"/>
        </w:rPr>
      </w:pPr>
      <w:r>
        <w:rPr>
          <w:rFonts w:ascii="Broadway" w:hAnsi="Broadway"/>
          <w:noProof/>
          <w:sz w:val="72"/>
          <w:szCs w:val="72"/>
        </w:rPr>
        <w:drawing>
          <wp:inline distT="0" distB="0" distL="0" distR="0" wp14:anchorId="2E2DE429" wp14:editId="6755C098">
            <wp:extent cx="4919663" cy="2357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ll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381" cy="235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0BFC3" w14:textId="1F58B028" w:rsidR="004503F0" w:rsidRPr="00FE4E61" w:rsidRDefault="004503F0">
      <w:pPr>
        <w:rPr>
          <w:rFonts w:ascii="Times New Roman" w:hAnsi="Times New Roman" w:cs="Times New Roman"/>
          <w:sz w:val="28"/>
          <w:szCs w:val="28"/>
        </w:rPr>
      </w:pPr>
      <w:r w:rsidRPr="00FE4E61">
        <w:rPr>
          <w:rFonts w:ascii="Times New Roman" w:hAnsi="Times New Roman" w:cs="Times New Roman"/>
          <w:sz w:val="28"/>
          <w:szCs w:val="28"/>
        </w:rPr>
        <w:t>If you are thinking about Spaying or Neutering your dog before the age of 2 years of age please consider the following!!</w:t>
      </w:r>
    </w:p>
    <w:p w14:paraId="5C03F07A" w14:textId="79792B65" w:rsidR="004503F0" w:rsidRPr="00FE4E61" w:rsidRDefault="004503F0" w:rsidP="00FE4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E61">
        <w:rPr>
          <w:rFonts w:ascii="Times New Roman" w:hAnsi="Times New Roman" w:cs="Times New Roman"/>
          <w:sz w:val="24"/>
          <w:szCs w:val="24"/>
        </w:rPr>
        <w:t>Early spaying or neutering stops important hormones involved in joint regulation and cartilage formation</w:t>
      </w:r>
      <w:r w:rsidR="00D43BA5" w:rsidRPr="00FE4E61">
        <w:rPr>
          <w:rFonts w:ascii="Times New Roman" w:hAnsi="Times New Roman" w:cs="Times New Roman"/>
          <w:sz w:val="24"/>
          <w:szCs w:val="24"/>
        </w:rPr>
        <w:t>.</w:t>
      </w:r>
    </w:p>
    <w:p w14:paraId="2C58A1F0" w14:textId="1DACDF42" w:rsidR="004503F0" w:rsidRPr="00FE4E61" w:rsidRDefault="004503F0" w:rsidP="00FE4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E61">
        <w:rPr>
          <w:rFonts w:ascii="Times New Roman" w:hAnsi="Times New Roman" w:cs="Times New Roman"/>
          <w:sz w:val="24"/>
          <w:szCs w:val="24"/>
        </w:rPr>
        <w:t>Your dog is TWICE as likely to develop HIP DYSPLASIA if spayed or neutered before the age of 2 years old</w:t>
      </w:r>
    </w:p>
    <w:p w14:paraId="0BFD979C" w14:textId="35143853" w:rsidR="004503F0" w:rsidRPr="00FE4E61" w:rsidRDefault="004503F0" w:rsidP="00FE4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E61">
        <w:rPr>
          <w:rFonts w:ascii="Times New Roman" w:hAnsi="Times New Roman" w:cs="Times New Roman"/>
          <w:sz w:val="24"/>
          <w:szCs w:val="24"/>
        </w:rPr>
        <w:t>Cruciate Ligament tears are much more likely</w:t>
      </w:r>
    </w:p>
    <w:p w14:paraId="63C187D7" w14:textId="7640E90A" w:rsidR="004503F0" w:rsidRPr="00FE4E61" w:rsidRDefault="00D37F10" w:rsidP="00FE4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E61">
        <w:rPr>
          <w:rFonts w:ascii="Times New Roman" w:hAnsi="Times New Roman" w:cs="Times New Roman"/>
          <w:sz w:val="24"/>
          <w:szCs w:val="24"/>
        </w:rPr>
        <w:t xml:space="preserve">Increases the risk </w:t>
      </w:r>
      <w:r w:rsidR="0066452F">
        <w:rPr>
          <w:rFonts w:ascii="Times New Roman" w:hAnsi="Times New Roman" w:cs="Times New Roman"/>
          <w:sz w:val="24"/>
          <w:szCs w:val="24"/>
        </w:rPr>
        <w:t>TRIPLES</w:t>
      </w:r>
      <w:r w:rsidR="00FE4E61" w:rsidRPr="00FE4E61">
        <w:rPr>
          <w:rFonts w:ascii="Times New Roman" w:hAnsi="Times New Roman" w:cs="Times New Roman"/>
          <w:sz w:val="24"/>
          <w:szCs w:val="24"/>
        </w:rPr>
        <w:t xml:space="preserve"> for </w:t>
      </w:r>
      <w:r w:rsidRPr="00FE4E61">
        <w:rPr>
          <w:rFonts w:ascii="Times New Roman" w:hAnsi="Times New Roman" w:cs="Times New Roman"/>
          <w:sz w:val="24"/>
          <w:szCs w:val="24"/>
        </w:rPr>
        <w:t xml:space="preserve">certain CANCERS </w:t>
      </w:r>
    </w:p>
    <w:p w14:paraId="7C1052DD" w14:textId="4701A2C5" w:rsidR="00D37F10" w:rsidRPr="00FE4E61" w:rsidRDefault="00FE4E61" w:rsidP="00FE4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E61">
        <w:rPr>
          <w:rFonts w:ascii="Times New Roman" w:hAnsi="Times New Roman" w:cs="Times New Roman"/>
          <w:sz w:val="24"/>
          <w:szCs w:val="24"/>
        </w:rPr>
        <w:t>TRIPLES</w:t>
      </w:r>
      <w:r w:rsidR="00D37F10" w:rsidRPr="00FE4E61">
        <w:rPr>
          <w:rFonts w:ascii="Times New Roman" w:hAnsi="Times New Roman" w:cs="Times New Roman"/>
          <w:sz w:val="24"/>
          <w:szCs w:val="24"/>
        </w:rPr>
        <w:t xml:space="preserve"> the Risk of HYPOTHYROIDISM </w:t>
      </w:r>
    </w:p>
    <w:p w14:paraId="0DF1F3BD" w14:textId="41CC16A8" w:rsidR="00D37F10" w:rsidRPr="00FE4E61" w:rsidRDefault="00D37F10" w:rsidP="00FE4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E61">
        <w:rPr>
          <w:rFonts w:ascii="Times New Roman" w:hAnsi="Times New Roman" w:cs="Times New Roman"/>
          <w:sz w:val="24"/>
          <w:szCs w:val="24"/>
        </w:rPr>
        <w:t>Urinary Incontinence occurs in 20% of spayed females</w:t>
      </w:r>
    </w:p>
    <w:p w14:paraId="15217FF4" w14:textId="6B09F2FC" w:rsidR="00D43BA5" w:rsidRDefault="00D37F10" w:rsidP="00FE4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E61">
        <w:rPr>
          <w:rFonts w:ascii="Times New Roman" w:hAnsi="Times New Roman" w:cs="Times New Roman"/>
          <w:sz w:val="24"/>
          <w:szCs w:val="24"/>
        </w:rPr>
        <w:t>Considered a MAJOR surgery and requires Anesthesia</w:t>
      </w:r>
    </w:p>
    <w:p w14:paraId="77BBA1AF" w14:textId="77777777" w:rsidR="00FE4E61" w:rsidRPr="00FE4E61" w:rsidRDefault="00FE4E61" w:rsidP="00FE4E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766037" w14:textId="104A11A0" w:rsidR="00D43BA5" w:rsidRPr="00FE4E61" w:rsidRDefault="00D43BA5" w:rsidP="00D43BA5">
      <w:pPr>
        <w:rPr>
          <w:rFonts w:ascii="Times New Roman" w:hAnsi="Times New Roman" w:cs="Times New Roman"/>
          <w:sz w:val="24"/>
          <w:szCs w:val="24"/>
        </w:rPr>
      </w:pPr>
      <w:r w:rsidRPr="00FE4E61">
        <w:rPr>
          <w:rFonts w:ascii="Times New Roman" w:hAnsi="Times New Roman" w:cs="Times New Roman"/>
          <w:sz w:val="24"/>
          <w:szCs w:val="24"/>
        </w:rPr>
        <w:t xml:space="preserve">When studied </w:t>
      </w:r>
      <w:r w:rsidRPr="00FE4E61">
        <w:rPr>
          <w:rFonts w:ascii="Times New Roman" w:hAnsi="Times New Roman" w:cs="Times New Roman"/>
          <w:sz w:val="24"/>
          <w:szCs w:val="24"/>
        </w:rPr>
        <w:t xml:space="preserve">by neuter status: </w:t>
      </w:r>
      <w:r w:rsidR="00FE4E61" w:rsidRPr="00FE4E61">
        <w:rPr>
          <w:rFonts w:ascii="Times New Roman" w:hAnsi="Times New Roman" w:cs="Times New Roman"/>
          <w:sz w:val="24"/>
          <w:szCs w:val="24"/>
        </w:rPr>
        <w:t>EARLY</w:t>
      </w:r>
      <w:r w:rsidRPr="00FE4E61">
        <w:rPr>
          <w:rFonts w:ascii="Times New Roman" w:hAnsi="Times New Roman" w:cs="Times New Roman"/>
          <w:sz w:val="24"/>
          <w:szCs w:val="24"/>
        </w:rPr>
        <w:t xml:space="preserve"> (before 12 months old), </w:t>
      </w:r>
      <w:r w:rsidR="00FE4E61" w:rsidRPr="00FE4E61">
        <w:rPr>
          <w:rFonts w:ascii="Times New Roman" w:hAnsi="Times New Roman" w:cs="Times New Roman"/>
          <w:sz w:val="24"/>
          <w:szCs w:val="24"/>
        </w:rPr>
        <w:t>LATE</w:t>
      </w:r>
      <w:r w:rsidRPr="00FE4E61">
        <w:rPr>
          <w:rFonts w:ascii="Times New Roman" w:hAnsi="Times New Roman" w:cs="Times New Roman"/>
          <w:sz w:val="24"/>
          <w:szCs w:val="24"/>
        </w:rPr>
        <w:t xml:space="preserve"> (12 months or older), and </w:t>
      </w:r>
      <w:r w:rsidR="00FE4E61" w:rsidRPr="00FE4E61">
        <w:rPr>
          <w:rFonts w:ascii="Times New Roman" w:hAnsi="Times New Roman" w:cs="Times New Roman"/>
          <w:sz w:val="24"/>
          <w:szCs w:val="24"/>
        </w:rPr>
        <w:t>INTACT</w:t>
      </w:r>
      <w:r w:rsidRPr="00FE4E61">
        <w:rPr>
          <w:rFonts w:ascii="Times New Roman" w:hAnsi="Times New Roman" w:cs="Times New Roman"/>
          <w:sz w:val="24"/>
          <w:szCs w:val="24"/>
        </w:rPr>
        <w:t>:</w:t>
      </w:r>
    </w:p>
    <w:p w14:paraId="1B5DBE25" w14:textId="14ABDB96" w:rsidR="00D43BA5" w:rsidRPr="00FE4E61" w:rsidRDefault="00D43BA5" w:rsidP="00D43BA5">
      <w:pPr>
        <w:rPr>
          <w:rFonts w:ascii="Times New Roman" w:hAnsi="Times New Roman" w:cs="Times New Roman"/>
          <w:sz w:val="24"/>
          <w:szCs w:val="24"/>
        </w:rPr>
      </w:pPr>
      <w:r w:rsidRPr="00FE4E61">
        <w:rPr>
          <w:rFonts w:ascii="Times New Roman" w:hAnsi="Times New Roman" w:cs="Times New Roman"/>
          <w:sz w:val="24"/>
          <w:szCs w:val="24"/>
        </w:rPr>
        <w:t xml:space="preserve"> </w:t>
      </w:r>
      <w:r w:rsidR="00FE4E61" w:rsidRPr="00FE4E61">
        <w:rPr>
          <w:rFonts w:ascii="Times New Roman" w:hAnsi="Times New Roman" w:cs="Times New Roman"/>
          <w:sz w:val="24"/>
          <w:szCs w:val="24"/>
        </w:rPr>
        <w:t>T</w:t>
      </w:r>
      <w:r w:rsidRPr="00FE4E61">
        <w:rPr>
          <w:rFonts w:ascii="Times New Roman" w:hAnsi="Times New Roman" w:cs="Times New Roman"/>
          <w:sz w:val="24"/>
          <w:szCs w:val="24"/>
        </w:rPr>
        <w:t xml:space="preserve">he results showed increased likelihood of hemangiosarcoma, lymphoma, mast cell tumors, and canine cruciate ligament (CCL) rupture in neutered dogs. </w:t>
      </w:r>
    </w:p>
    <w:p w14:paraId="3B35A532" w14:textId="07DE1292" w:rsidR="0066452F" w:rsidRPr="00FE4E61" w:rsidRDefault="0066452F" w:rsidP="0066452F">
      <w:pPr>
        <w:rPr>
          <w:rFonts w:ascii="Times New Roman" w:hAnsi="Times New Roman" w:cs="Times New Roman"/>
          <w:sz w:val="24"/>
          <w:szCs w:val="24"/>
        </w:rPr>
      </w:pPr>
      <w:r w:rsidRPr="00FE4E61">
        <w:rPr>
          <w:rFonts w:ascii="Times New Roman" w:hAnsi="Times New Roman" w:cs="Times New Roman"/>
          <w:sz w:val="24"/>
          <w:szCs w:val="24"/>
        </w:rPr>
        <w:t xml:space="preserve">In early-neutered dogs, the incidence of CCL was 5.1 percent in males and 7.7 percent in females, suggesting that neutering prior to sexual maturity significantly increases a dog’s risk of developing CCL </w:t>
      </w:r>
      <w:proofErr w:type="spellStart"/>
      <w:r w:rsidRPr="00FE4E61">
        <w:rPr>
          <w:rFonts w:ascii="Times New Roman" w:hAnsi="Times New Roman" w:cs="Times New Roman"/>
          <w:sz w:val="24"/>
          <w:szCs w:val="24"/>
        </w:rPr>
        <w:t>diseaseNo</w:t>
      </w:r>
      <w:proofErr w:type="spellEnd"/>
      <w:r w:rsidRPr="00FE4E61">
        <w:rPr>
          <w:rFonts w:ascii="Times New Roman" w:hAnsi="Times New Roman" w:cs="Times New Roman"/>
          <w:sz w:val="24"/>
          <w:szCs w:val="24"/>
        </w:rPr>
        <w:t xml:space="preserve"> occurrence of CCL disease was observed in intact male or intact female dogs, or in late-neutered dogs. </w:t>
      </w:r>
    </w:p>
    <w:p w14:paraId="3CDC3DDB" w14:textId="77777777" w:rsidR="0066452F" w:rsidRPr="00FE4E61" w:rsidRDefault="0066452F" w:rsidP="0066452F">
      <w:pPr>
        <w:rPr>
          <w:rFonts w:ascii="Times New Roman" w:hAnsi="Times New Roman" w:cs="Times New Roman"/>
          <w:sz w:val="24"/>
          <w:szCs w:val="24"/>
        </w:rPr>
      </w:pPr>
      <w:r w:rsidRPr="00FE4E61">
        <w:rPr>
          <w:rFonts w:ascii="Times New Roman" w:hAnsi="Times New Roman" w:cs="Times New Roman"/>
          <w:sz w:val="24"/>
          <w:szCs w:val="24"/>
        </w:rPr>
        <w:t xml:space="preserve">With respect to cancer, cases of lymphoma were </w:t>
      </w:r>
      <w:r w:rsidRPr="00FE4E61">
        <w:rPr>
          <w:rFonts w:ascii="Times New Roman" w:hAnsi="Times New Roman" w:cs="Times New Roman"/>
          <w:b/>
          <w:bCs/>
          <w:sz w:val="24"/>
          <w:szCs w:val="24"/>
        </w:rPr>
        <w:t>3-FOLD GREATER</w:t>
      </w:r>
      <w:r w:rsidRPr="00FE4E61">
        <w:rPr>
          <w:rFonts w:ascii="Times New Roman" w:hAnsi="Times New Roman" w:cs="Times New Roman"/>
          <w:sz w:val="24"/>
          <w:szCs w:val="24"/>
        </w:rPr>
        <w:t xml:space="preserve"> in the early-neutered dogs. </w:t>
      </w:r>
    </w:p>
    <w:p w14:paraId="7D7C90BE" w14:textId="143D00EE" w:rsidR="00D43BA5" w:rsidRPr="00FE4E61" w:rsidRDefault="00D43BA5" w:rsidP="00D43BA5">
      <w:pPr>
        <w:rPr>
          <w:rFonts w:ascii="Times New Roman" w:hAnsi="Times New Roman" w:cs="Times New Roman"/>
          <w:sz w:val="24"/>
          <w:szCs w:val="24"/>
        </w:rPr>
      </w:pPr>
      <w:r w:rsidRPr="00FE4E61">
        <w:rPr>
          <w:rFonts w:ascii="Times New Roman" w:hAnsi="Times New Roman" w:cs="Times New Roman"/>
          <w:sz w:val="24"/>
          <w:szCs w:val="24"/>
        </w:rPr>
        <w:t xml:space="preserve">The most profound observations were in hip dysplasia in dogs when comparing early and late-neutering. </w:t>
      </w:r>
    </w:p>
    <w:p w14:paraId="7AE58354" w14:textId="14D6120B" w:rsidR="0066452F" w:rsidRPr="00FE4E61" w:rsidRDefault="00D43BA5" w:rsidP="00D43BA5">
      <w:pPr>
        <w:rPr>
          <w:rFonts w:ascii="Times New Roman" w:hAnsi="Times New Roman" w:cs="Times New Roman"/>
          <w:sz w:val="24"/>
          <w:szCs w:val="24"/>
        </w:rPr>
      </w:pPr>
      <w:r w:rsidRPr="00FE4E61">
        <w:rPr>
          <w:rFonts w:ascii="Times New Roman" w:hAnsi="Times New Roman" w:cs="Times New Roman"/>
          <w:b/>
          <w:bCs/>
          <w:sz w:val="24"/>
          <w:szCs w:val="24"/>
        </w:rPr>
        <w:t xml:space="preserve">The risk of development of hip dysplasia </w:t>
      </w:r>
      <w:r w:rsidR="00FE4E61" w:rsidRPr="00FE4E61">
        <w:rPr>
          <w:rFonts w:ascii="Times New Roman" w:hAnsi="Times New Roman" w:cs="Times New Roman"/>
          <w:b/>
          <w:bCs/>
          <w:sz w:val="24"/>
          <w:szCs w:val="24"/>
        </w:rPr>
        <w:t>DOUBLES</w:t>
      </w:r>
      <w:r w:rsidRPr="00FE4E6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E4E61">
        <w:rPr>
          <w:rFonts w:ascii="Times New Roman" w:hAnsi="Times New Roman" w:cs="Times New Roman"/>
          <w:sz w:val="24"/>
          <w:szCs w:val="24"/>
        </w:rPr>
        <w:t xml:space="preserve"> and disease occurs at a younger age in the early-neuter group compared to both the intact and late-neuter group. </w:t>
      </w:r>
    </w:p>
    <w:p w14:paraId="7CDDDD22" w14:textId="54FCF8B5" w:rsidR="00D43BA5" w:rsidRPr="00FE4E61" w:rsidRDefault="00D43BA5" w:rsidP="00D43BA5">
      <w:pPr>
        <w:rPr>
          <w:rFonts w:ascii="Times New Roman" w:hAnsi="Times New Roman" w:cs="Times New Roman"/>
          <w:sz w:val="24"/>
          <w:szCs w:val="24"/>
        </w:rPr>
      </w:pPr>
      <w:r w:rsidRPr="00FE4E61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</w:p>
    <w:p w14:paraId="35E3D538" w14:textId="00778676" w:rsidR="00D43BA5" w:rsidRPr="00FE4E61" w:rsidRDefault="00D43BA5">
      <w:pPr>
        <w:rPr>
          <w:rFonts w:ascii="Times New Roman" w:hAnsi="Times New Roman" w:cs="Times New Roman"/>
          <w:sz w:val="24"/>
          <w:szCs w:val="24"/>
        </w:rPr>
      </w:pPr>
    </w:p>
    <w:p w14:paraId="046E0A6D" w14:textId="77777777" w:rsidR="00D43BA5" w:rsidRPr="00DA488B" w:rsidRDefault="00D43BA5">
      <w:pPr>
        <w:rPr>
          <w:rFonts w:ascii="Times New Roman" w:hAnsi="Times New Roman" w:cs="Times New Roman"/>
        </w:rPr>
      </w:pPr>
    </w:p>
    <w:sectPr w:rsidR="00D43BA5" w:rsidRPr="00DA488B" w:rsidSect="0066452F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076E4"/>
    <w:multiLevelType w:val="hybridMultilevel"/>
    <w:tmpl w:val="A7C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F0"/>
    <w:rsid w:val="000D5916"/>
    <w:rsid w:val="0022607C"/>
    <w:rsid w:val="004503F0"/>
    <w:rsid w:val="005C6ED8"/>
    <w:rsid w:val="0066452F"/>
    <w:rsid w:val="00837653"/>
    <w:rsid w:val="00D37F10"/>
    <w:rsid w:val="00D43BA5"/>
    <w:rsid w:val="00D45C8D"/>
    <w:rsid w:val="00DA488B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3F14"/>
  <w15:chartTrackingRefBased/>
  <w15:docId w15:val="{8495DBE8-9803-4BE2-AB22-244AB313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52F"/>
  </w:style>
  <w:style w:type="paragraph" w:styleId="Heading1">
    <w:name w:val="heading 1"/>
    <w:basedOn w:val="Normal"/>
    <w:next w:val="Normal"/>
    <w:link w:val="Heading1Char"/>
    <w:uiPriority w:val="9"/>
    <w:qFormat/>
    <w:rsid w:val="0066452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52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52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52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52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52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52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52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52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E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452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52F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52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52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52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52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52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52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52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52F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6452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452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52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6452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6452F"/>
    <w:rPr>
      <w:b/>
      <w:bCs/>
    </w:rPr>
  </w:style>
  <w:style w:type="character" w:styleId="Emphasis">
    <w:name w:val="Emphasis"/>
    <w:uiPriority w:val="20"/>
    <w:qFormat/>
    <w:rsid w:val="0066452F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6645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452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6452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52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52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66452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6452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6452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6452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6452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5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Hesse</dc:creator>
  <cp:keywords/>
  <dc:description/>
  <cp:lastModifiedBy>Dot Hesse</cp:lastModifiedBy>
  <cp:revision>2</cp:revision>
  <dcterms:created xsi:type="dcterms:W3CDTF">2020-06-13T00:10:00Z</dcterms:created>
  <dcterms:modified xsi:type="dcterms:W3CDTF">2020-06-13T00:10:00Z</dcterms:modified>
</cp:coreProperties>
</file>